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6040" w14:textId="12236AF8" w:rsidR="00B779A7" w:rsidRDefault="00B779A7" w:rsidP="00B779A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64DF4" wp14:editId="58038925">
                <wp:simplePos x="0" y="0"/>
                <wp:positionH relativeFrom="column">
                  <wp:posOffset>4060825</wp:posOffset>
                </wp:positionH>
                <wp:positionV relativeFrom="paragraph">
                  <wp:posOffset>-770255</wp:posOffset>
                </wp:positionV>
                <wp:extent cx="2228850" cy="777240"/>
                <wp:effectExtent l="0" t="0" r="0" b="3810"/>
                <wp:wrapNone/>
                <wp:docPr id="170366919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94D01" w14:textId="3B654B46" w:rsidR="00B779A7" w:rsidRDefault="00B779A7" w:rsidP="00B77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Załącznik nr 4 do Regulaminu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Międzyszkolnego Konkursu Wiedzy o Unii Europejskiej i Ozimku w Unii  Europejskiej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64DF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-60.65pt;width:17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l08gEAAMoDAAAOAAAAZHJzL2Uyb0RvYy54bWysU8Fu2zAMvQ/YPwi6L06MdMmMOEWXIsOA&#10;bh3Q7QNkWbaFyaJGKbGzrx8lp2nQ3YbpIIgi9cj3SG1ux96wo0KvwZZ8MZtzpqyEWtu25D++79+t&#10;Of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" stroked="f">
                <v:textbox>
                  <w:txbxContent>
                    <w:p w14:paraId="13294D01" w14:textId="3B654B46" w:rsidR="00B779A7" w:rsidRDefault="00B779A7" w:rsidP="00B779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Załącznik nr 4 do Regulaminu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Międzyszkolnego Konkursu Wiedzy o Unii Europejskiej i Ozimku w Unii  Europejskiej</w:t>
                      </w:r>
                    </w:p>
                  </w:txbxContent>
                </v:textbox>
              </v:shape>
            </w:pict>
          </mc:Fallback>
        </mc:AlternateContent>
      </w:r>
    </w:p>
    <w:p w14:paraId="70A7482B" w14:textId="6853DCAC" w:rsidR="00B779A7" w:rsidRDefault="00B779A7" w:rsidP="00B779A7">
      <w:pPr>
        <w:jc w:val="center"/>
        <w:rPr>
          <w:sz w:val="28"/>
          <w:szCs w:val="28"/>
        </w:rPr>
      </w:pPr>
      <w:r>
        <w:rPr>
          <w:sz w:val="28"/>
          <w:szCs w:val="28"/>
        </w:rPr>
        <w:t>MIĘDZYSZKOLNY KONKURS WIEDZY O UNII EUROPEJSKIEJ I OZIMKU W UNII EUROPEJSKIEJ</w:t>
      </w:r>
    </w:p>
    <w:p w14:paraId="5C88A06A" w14:textId="77777777" w:rsidR="00B779A7" w:rsidRDefault="00B779A7" w:rsidP="00B779A7">
      <w:pPr>
        <w:jc w:val="center"/>
        <w:rPr>
          <w:b/>
          <w:szCs w:val="24"/>
        </w:rPr>
      </w:pPr>
      <w:r>
        <w:rPr>
          <w:b/>
          <w:szCs w:val="24"/>
        </w:rPr>
        <w:t>WYKAZ ZALECANYCH ŹRÓDEŁ</w:t>
      </w:r>
      <w:r>
        <w:rPr>
          <w:b/>
          <w:szCs w:val="24"/>
        </w:rPr>
        <w:br/>
      </w:r>
    </w:p>
    <w:p w14:paraId="007EFA06" w14:textId="77777777" w:rsidR="00B779A7" w:rsidRPr="00BA754A" w:rsidRDefault="00B779A7" w:rsidP="00B779A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A754A">
        <w:rPr>
          <w:b/>
          <w:bCs/>
          <w:sz w:val="24"/>
          <w:szCs w:val="24"/>
        </w:rPr>
        <w:t>Źródła tradycyjne:</w:t>
      </w:r>
    </w:p>
    <w:p w14:paraId="64B464A0" w14:textId="169BB82D" w:rsidR="00B779A7" w:rsidRPr="00BA754A" w:rsidRDefault="00AA654F" w:rsidP="00B779A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54A">
        <w:rPr>
          <w:sz w:val="24"/>
          <w:szCs w:val="24"/>
        </w:rPr>
        <w:t>Podręcznik do wiedzy o społeczeństwie, tematy związane z funkcjonowaniem Unii Europejskiej</w:t>
      </w:r>
    </w:p>
    <w:p w14:paraId="5545DC7E" w14:textId="7223BBA7" w:rsidR="00AA654F" w:rsidRPr="00BA754A" w:rsidRDefault="00AA654F" w:rsidP="00B779A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54A">
        <w:rPr>
          <w:sz w:val="24"/>
          <w:szCs w:val="24"/>
        </w:rPr>
        <w:t>Podręcznik do historii w klasie ósmej, tematyka dotycząca Unii Europejskiej</w:t>
      </w:r>
    </w:p>
    <w:p w14:paraId="4FD8A129" w14:textId="2AD023D0" w:rsidR="00B779A7" w:rsidRPr="00BA754A" w:rsidRDefault="00B779A7" w:rsidP="00B779A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54A">
        <w:rPr>
          <w:sz w:val="24"/>
          <w:szCs w:val="24"/>
        </w:rPr>
        <w:t>Informacje na stronach internetowych:</w:t>
      </w:r>
    </w:p>
    <w:p w14:paraId="6406F086" w14:textId="617F0C51" w:rsidR="00B779A7" w:rsidRPr="00BA754A" w:rsidRDefault="00B779A7" w:rsidP="00B779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Cs w:val="24"/>
        </w:rPr>
        <w:t xml:space="preserve"> </w:t>
      </w:r>
    </w:p>
    <w:p w14:paraId="7A79DC24" w14:textId="689DE338" w:rsidR="00B779A7" w:rsidRPr="00BA754A" w:rsidRDefault="00B779A7" w:rsidP="00B779A7">
      <w:pPr>
        <w:pStyle w:val="Akapitzlis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54A">
        <w:rPr>
          <w:sz w:val="24"/>
          <w:szCs w:val="24"/>
        </w:rPr>
        <w:t>https://pl.wikipedia.org/wiki/Unia_Europejska</w:t>
      </w:r>
    </w:p>
    <w:p w14:paraId="44AB8D6B" w14:textId="77777777" w:rsidR="00B779A7" w:rsidRPr="00BA754A" w:rsidRDefault="00B779A7" w:rsidP="00B779A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r w:rsidRPr="00BA754A">
        <w:rPr>
          <w:b/>
          <w:bCs/>
          <w:i/>
          <w:iCs/>
          <w:sz w:val="24"/>
          <w:szCs w:val="24"/>
        </w:rPr>
        <w:t xml:space="preserve">Ozimek  </w:t>
      </w:r>
      <w:hyperlink r:id="rId5" w:history="1">
        <w:r w:rsidRPr="00BA754A">
          <w:rPr>
            <w:rStyle w:val="Hipercze"/>
            <w:bCs/>
            <w:i/>
            <w:iCs/>
            <w:sz w:val="24"/>
            <w:szCs w:val="24"/>
          </w:rPr>
          <w:t>https://pl.wikipedia.org/wiki/Ozimek</w:t>
        </w:r>
      </w:hyperlink>
      <w:r w:rsidRPr="00BA754A">
        <w:rPr>
          <w:bCs/>
          <w:i/>
          <w:iCs/>
          <w:sz w:val="24"/>
          <w:szCs w:val="24"/>
        </w:rPr>
        <w:t xml:space="preserve"> </w:t>
      </w:r>
    </w:p>
    <w:p w14:paraId="6767E2AC" w14:textId="77777777" w:rsidR="00B779A7" w:rsidRDefault="00B779A7" w:rsidP="00B779A7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b/>
          <w:bCs/>
          <w:i/>
          <w:iCs/>
        </w:rPr>
      </w:pPr>
    </w:p>
    <w:p w14:paraId="36AD3868" w14:textId="48B9D002" w:rsidR="00B779A7" w:rsidRPr="00B779A7" w:rsidRDefault="00B779A7" w:rsidP="00B779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18"/>
          <w:szCs w:val="18"/>
        </w:rPr>
      </w:pPr>
    </w:p>
    <w:p w14:paraId="607E853C" w14:textId="5B48B2DD" w:rsidR="00B779A7" w:rsidRPr="00BA754A" w:rsidRDefault="00000000" w:rsidP="00B779A7">
      <w:p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hyperlink r:id="rId6" w:history="1">
        <w:r w:rsidR="00524CF0" w:rsidRPr="00BA754A">
          <w:rPr>
            <w:rStyle w:val="Hipercze"/>
            <w:bCs/>
            <w:i/>
            <w:iCs/>
            <w:sz w:val="24"/>
            <w:szCs w:val="24"/>
          </w:rPr>
          <w:t>https://european-union.europa.eu/index_pl</w:t>
        </w:r>
      </w:hyperlink>
    </w:p>
    <w:p w14:paraId="657D7896" w14:textId="77777777" w:rsidR="00524CF0" w:rsidRPr="00BA754A" w:rsidRDefault="00524CF0" w:rsidP="00B779A7">
      <w:p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</w:p>
    <w:p w14:paraId="1D17AF02" w14:textId="11BC92D2" w:rsidR="00524CF0" w:rsidRPr="00BA754A" w:rsidRDefault="00000000" w:rsidP="00524C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hyperlink r:id="rId7" w:history="1">
        <w:r w:rsidR="00524CF0" w:rsidRPr="00BA754A">
          <w:rPr>
            <w:rStyle w:val="Hipercze"/>
            <w:bCs/>
            <w:i/>
            <w:iCs/>
            <w:sz w:val="24"/>
            <w:szCs w:val="24"/>
          </w:rPr>
          <w:t>https://european-union.europa.eu/easy-read_pl</w:t>
        </w:r>
      </w:hyperlink>
    </w:p>
    <w:p w14:paraId="142DA7CA" w14:textId="2FB972D9" w:rsidR="00524CF0" w:rsidRPr="00BA754A" w:rsidRDefault="00524CF0" w:rsidP="00524C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r w:rsidRPr="00BA754A">
        <w:rPr>
          <w:bCs/>
          <w:i/>
          <w:iCs/>
          <w:sz w:val="24"/>
          <w:szCs w:val="24"/>
        </w:rPr>
        <w:t>Zintegrowana Platforma Edukacyjna (w wyszukiwarce należy wpisać Unia Europejska)</w:t>
      </w:r>
    </w:p>
    <w:p w14:paraId="44C52E1D" w14:textId="463F8FDB" w:rsidR="00B779A7" w:rsidRPr="00BA754A" w:rsidRDefault="00000000" w:rsidP="00B779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hyperlink r:id="rId8" w:history="1">
        <w:r w:rsidR="00AA654F" w:rsidRPr="00BA754A">
          <w:rPr>
            <w:rStyle w:val="Hipercze"/>
            <w:bCs/>
            <w:i/>
            <w:iCs/>
            <w:sz w:val="24"/>
            <w:szCs w:val="24"/>
          </w:rPr>
          <w:t>https://op.europa.eu/webpub/com/short-guide-eu/pl/</w:t>
        </w:r>
      </w:hyperlink>
      <w:r w:rsidR="00782A3D" w:rsidRPr="00BA754A">
        <w:rPr>
          <w:bCs/>
          <w:i/>
          <w:iCs/>
          <w:sz w:val="24"/>
          <w:szCs w:val="24"/>
        </w:rPr>
        <w:t xml:space="preserve"> Krótki przewodnik po UE</w:t>
      </w:r>
    </w:p>
    <w:p w14:paraId="632B69EC" w14:textId="228BF084" w:rsidR="00B779A7" w:rsidRPr="00BA754A" w:rsidRDefault="00000000" w:rsidP="00AA65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hyperlink r:id="rId9" w:history="1">
        <w:r w:rsidR="00AA654F" w:rsidRPr="00BA754A">
          <w:rPr>
            <w:rStyle w:val="Hipercze"/>
            <w:bCs/>
            <w:i/>
            <w:iCs/>
            <w:sz w:val="24"/>
            <w:szCs w:val="24"/>
          </w:rPr>
          <w:t>https://20latwue.pl/images/pub/pdf/krotki-przewodnik-po-ue-NA0522433PLN.pdf</w:t>
        </w:r>
      </w:hyperlink>
    </w:p>
    <w:p w14:paraId="0B48F7D2" w14:textId="6E6C1497" w:rsidR="00F36646" w:rsidRPr="00BA754A" w:rsidRDefault="00000000" w:rsidP="00AA65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hyperlink r:id="rId10" w:history="1">
        <w:r w:rsidR="00AA654F" w:rsidRPr="00BA754A">
          <w:rPr>
            <w:rStyle w:val="Hipercze"/>
            <w:bCs/>
            <w:i/>
            <w:iCs/>
            <w:sz w:val="24"/>
            <w:szCs w:val="24"/>
          </w:rPr>
          <w:t>https://20latwue.pl/images/pub/pdf/odkryjmy-europe!-NA0220847PLN.pdf</w:t>
        </w:r>
      </w:hyperlink>
    </w:p>
    <w:p w14:paraId="4E3D9340" w14:textId="3649484D" w:rsidR="00F36646" w:rsidRPr="00BA754A" w:rsidRDefault="00000000" w:rsidP="00AA65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hyperlink r:id="rId11" w:history="1">
        <w:r w:rsidR="00AA654F" w:rsidRPr="00BA754A">
          <w:rPr>
            <w:rStyle w:val="Hipercze"/>
            <w:bCs/>
            <w:i/>
            <w:iCs/>
            <w:sz w:val="24"/>
            <w:szCs w:val="24"/>
          </w:rPr>
          <w:t>https://learning-corner.learning.europa.eu/learning-materials/eu-slides-0_pl</w:t>
        </w:r>
      </w:hyperlink>
    </w:p>
    <w:p w14:paraId="68C5AEE7" w14:textId="3BE0FFA6" w:rsidR="00F36646" w:rsidRPr="00BA754A" w:rsidRDefault="00000000" w:rsidP="00AA65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hyperlink r:id="rId12" w:history="1">
        <w:r w:rsidR="00AA654F" w:rsidRPr="00BA754A">
          <w:rPr>
            <w:rStyle w:val="Hipercze"/>
            <w:bCs/>
            <w:i/>
            <w:iCs/>
            <w:sz w:val="24"/>
            <w:szCs w:val="24"/>
          </w:rPr>
          <w:t>https://20latwue.pl/images/pub/pdf/unia%20europejska-NA0420632PLN.pdf</w:t>
        </w:r>
      </w:hyperlink>
    </w:p>
    <w:p w14:paraId="0C4D5EA1" w14:textId="77777777" w:rsidR="00F36646" w:rsidRPr="00AA654F" w:rsidRDefault="00F36646" w:rsidP="00B779A7">
      <w:p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</w:p>
    <w:p w14:paraId="0B7E9D61" w14:textId="77777777" w:rsidR="00B779A7" w:rsidRPr="00BA754A" w:rsidRDefault="00B779A7" w:rsidP="00B779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r w:rsidRPr="00BA754A">
        <w:rPr>
          <w:bCs/>
          <w:iCs/>
          <w:sz w:val="24"/>
          <w:szCs w:val="24"/>
        </w:rPr>
        <w:t xml:space="preserve">Oficjalny serwis gminy Ozimek </w:t>
      </w:r>
      <w:hyperlink r:id="rId13" w:history="1">
        <w:r w:rsidRPr="00BA754A">
          <w:rPr>
            <w:rStyle w:val="Hipercze"/>
            <w:bCs/>
            <w:iCs/>
            <w:sz w:val="24"/>
            <w:szCs w:val="24"/>
          </w:rPr>
          <w:t>www.ozimek.pl</w:t>
        </w:r>
      </w:hyperlink>
      <w:r w:rsidRPr="00BA754A">
        <w:rPr>
          <w:bCs/>
          <w:iCs/>
          <w:sz w:val="24"/>
          <w:szCs w:val="24"/>
        </w:rPr>
        <w:t xml:space="preserve"> hasła:</w:t>
      </w:r>
    </w:p>
    <w:p w14:paraId="1D4B2BFB" w14:textId="16F0612E" w:rsidR="002B7F05" w:rsidRPr="00BA754A" w:rsidRDefault="002B7F05" w:rsidP="002B7F05">
      <w:pPr>
        <w:pStyle w:val="Akapitzlist"/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 w:rsidRPr="00BA754A">
        <w:rPr>
          <w:b/>
          <w:iCs/>
          <w:sz w:val="24"/>
          <w:szCs w:val="24"/>
        </w:rPr>
        <w:t>Projekty UE: zrealizowane i realizowane</w:t>
      </w:r>
    </w:p>
    <w:p w14:paraId="353D8B8A" w14:textId="77777777" w:rsidR="002B7F05" w:rsidRPr="00BA754A" w:rsidRDefault="002B7F05" w:rsidP="002B7F05">
      <w:pPr>
        <w:pStyle w:val="Akapitzlist"/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</w:p>
    <w:p w14:paraId="3E1B3095" w14:textId="77777777" w:rsidR="00B779A7" w:rsidRPr="00BA754A" w:rsidRDefault="00B779A7" w:rsidP="00B779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r w:rsidRPr="00BA754A">
        <w:rPr>
          <w:b/>
          <w:bCs/>
          <w:i/>
          <w:iCs/>
          <w:sz w:val="24"/>
          <w:szCs w:val="24"/>
        </w:rPr>
        <w:t xml:space="preserve">Położenie </w:t>
      </w:r>
      <w:hyperlink r:id="rId14" w:anchor="tresc" w:history="1">
        <w:r w:rsidRPr="00BA754A">
          <w:rPr>
            <w:rStyle w:val="Hipercze"/>
            <w:bCs/>
            <w:i/>
            <w:iCs/>
            <w:sz w:val="24"/>
            <w:szCs w:val="24"/>
          </w:rPr>
          <w:t>https://ozimek.pl/pl/184-gmina/1-polozenie.html#tresc</w:t>
        </w:r>
      </w:hyperlink>
      <w:r w:rsidRPr="00BA754A">
        <w:rPr>
          <w:bCs/>
          <w:i/>
          <w:iCs/>
          <w:sz w:val="24"/>
          <w:szCs w:val="24"/>
        </w:rPr>
        <w:t xml:space="preserve">  </w:t>
      </w:r>
    </w:p>
    <w:p w14:paraId="342388D7" w14:textId="77777777" w:rsidR="00B779A7" w:rsidRPr="00BA754A" w:rsidRDefault="00B779A7" w:rsidP="00B779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r w:rsidRPr="00BA754A">
        <w:rPr>
          <w:b/>
          <w:bCs/>
          <w:i/>
          <w:iCs/>
          <w:sz w:val="24"/>
          <w:szCs w:val="24"/>
        </w:rPr>
        <w:t xml:space="preserve">Informacje ogólne </w:t>
      </w:r>
      <w:hyperlink r:id="rId15" w:anchor="tresc" w:history="1">
        <w:r w:rsidRPr="00BA754A">
          <w:rPr>
            <w:rStyle w:val="Hipercze"/>
            <w:bCs/>
            <w:i/>
            <w:iCs/>
            <w:sz w:val="24"/>
            <w:szCs w:val="24"/>
          </w:rPr>
          <w:t>https://ozimek.pl/pl/184-gmina/69-informacje-ogolne.html#tresc</w:t>
        </w:r>
      </w:hyperlink>
      <w:r w:rsidRPr="00BA754A">
        <w:rPr>
          <w:bCs/>
          <w:i/>
          <w:iCs/>
          <w:sz w:val="24"/>
          <w:szCs w:val="24"/>
        </w:rPr>
        <w:t xml:space="preserve"> </w:t>
      </w:r>
    </w:p>
    <w:p w14:paraId="47B60189" w14:textId="77777777" w:rsidR="00B779A7" w:rsidRPr="00BA754A" w:rsidRDefault="00B779A7" w:rsidP="00B779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bCs/>
          <w:i/>
          <w:iCs/>
          <w:sz w:val="24"/>
          <w:szCs w:val="24"/>
        </w:rPr>
      </w:pPr>
      <w:r w:rsidRPr="00BA754A">
        <w:rPr>
          <w:b/>
          <w:bCs/>
          <w:i/>
          <w:iCs/>
          <w:sz w:val="24"/>
          <w:szCs w:val="24"/>
        </w:rPr>
        <w:t xml:space="preserve">Organy władz samorządowych  </w:t>
      </w:r>
      <w:hyperlink r:id="rId16" w:anchor="tresc" w:history="1">
        <w:r w:rsidRPr="00BA754A">
          <w:rPr>
            <w:rStyle w:val="Hipercze"/>
            <w:bCs/>
            <w:i/>
            <w:iCs/>
            <w:sz w:val="24"/>
            <w:szCs w:val="24"/>
          </w:rPr>
          <w:t>https://ozimek.pl/pl/120-menu-podmiotowe/126-organy.html#tresc</w:t>
        </w:r>
      </w:hyperlink>
      <w:r w:rsidRPr="00BA754A">
        <w:rPr>
          <w:bCs/>
          <w:i/>
          <w:iCs/>
          <w:sz w:val="24"/>
          <w:szCs w:val="24"/>
        </w:rPr>
        <w:t xml:space="preserve"> </w:t>
      </w:r>
    </w:p>
    <w:p w14:paraId="751FE787" w14:textId="77777777" w:rsidR="00B779A7" w:rsidRDefault="00B779A7"/>
    <w:sectPr w:rsidR="00B7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D5A55"/>
    <w:multiLevelType w:val="hybridMultilevel"/>
    <w:tmpl w:val="83A8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432DA"/>
    <w:multiLevelType w:val="hybridMultilevel"/>
    <w:tmpl w:val="21B0E852"/>
    <w:lvl w:ilvl="0" w:tplc="79FAE9C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814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2520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A7"/>
    <w:rsid w:val="001607B7"/>
    <w:rsid w:val="001F2EAD"/>
    <w:rsid w:val="002B7F05"/>
    <w:rsid w:val="00524CF0"/>
    <w:rsid w:val="00775207"/>
    <w:rsid w:val="00782A3D"/>
    <w:rsid w:val="0085072F"/>
    <w:rsid w:val="00AA654F"/>
    <w:rsid w:val="00B779A7"/>
    <w:rsid w:val="00BA754A"/>
    <w:rsid w:val="00D60113"/>
    <w:rsid w:val="00D73274"/>
    <w:rsid w:val="00DA4B4E"/>
    <w:rsid w:val="00E41D84"/>
    <w:rsid w:val="00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D9B9"/>
  <w15:chartTrackingRefBased/>
  <w15:docId w15:val="{3AEAAE7B-F66A-445B-95AD-4BF2D94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9A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9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9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9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9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9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9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9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9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9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9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9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B779A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webpub/com/short-guide-eu/pl/" TargetMode="External"/><Relationship Id="rId13" Type="http://schemas.openxmlformats.org/officeDocument/2006/relationships/hyperlink" Target="http://www.ozime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ean-union.europa.eu/easy-read_pl" TargetMode="External"/><Relationship Id="rId12" Type="http://schemas.openxmlformats.org/officeDocument/2006/relationships/hyperlink" Target="https://20latwue.pl/images/pub/pdf/unia%20europejska-NA0420632PL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zimek.pl/pl/120-menu-podmiotowe/126-organ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opean-union.europa.eu/index_pl" TargetMode="External"/><Relationship Id="rId11" Type="http://schemas.openxmlformats.org/officeDocument/2006/relationships/hyperlink" Target="https://learning-corner.learning.europa.eu/learning-materials/eu-slides-0_pl" TargetMode="External"/><Relationship Id="rId5" Type="http://schemas.openxmlformats.org/officeDocument/2006/relationships/hyperlink" Target="https://pl.wikipedia.org/wiki/Ozimek" TargetMode="External"/><Relationship Id="rId15" Type="http://schemas.openxmlformats.org/officeDocument/2006/relationships/hyperlink" Target="https://ozimek.pl/pl/184-gmina/69-informacje-ogolne.html" TargetMode="External"/><Relationship Id="rId10" Type="http://schemas.openxmlformats.org/officeDocument/2006/relationships/hyperlink" Target="https://20latwue.pl/images/pub/pdf/odkryjmy-europe!-NA0220847PL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0latwue.pl/images/pub/pdf/krotki-przewodnik-po-ue-NA0522433PLN.pdf" TargetMode="External"/><Relationship Id="rId14" Type="http://schemas.openxmlformats.org/officeDocument/2006/relationships/hyperlink" Target="https://ozimek.pl/pl/184-gmina/1-polozen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Piorkowska</dc:creator>
  <cp:keywords/>
  <dc:description/>
  <cp:lastModifiedBy>Ewelina Piorkowska</cp:lastModifiedBy>
  <cp:revision>9</cp:revision>
  <dcterms:created xsi:type="dcterms:W3CDTF">2024-07-23T11:40:00Z</dcterms:created>
  <dcterms:modified xsi:type="dcterms:W3CDTF">2024-09-09T18:11:00Z</dcterms:modified>
</cp:coreProperties>
</file>